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1297" w14:textId="4F4EFDDE" w:rsidR="00A31DC0" w:rsidRDefault="00A31DC0" w:rsidP="00A31DC0">
      <w:r w:rsidRPr="007A1AB7">
        <w:t>Romové v koncentračních táborech za druhé světové války</w:t>
      </w:r>
    </w:p>
    <w:p w14:paraId="246E1EB8" w14:textId="51167C62" w:rsidR="007A1AB7" w:rsidRDefault="007A1AB7" w:rsidP="00A31DC0"/>
    <w:p w14:paraId="66AEA1F4" w14:textId="5487EC20" w:rsidR="007A1AB7" w:rsidRDefault="007A1AB7" w:rsidP="00A31DC0"/>
    <w:p w14:paraId="7D7A6355" w14:textId="5B41C0AB" w:rsidR="007A1AB7" w:rsidRDefault="007A1AB7" w:rsidP="00A31DC0"/>
    <w:p w14:paraId="048945A7" w14:textId="77777777" w:rsidR="007A1AB7" w:rsidRDefault="007A1AB7" w:rsidP="00A31DC0"/>
    <w:p w14:paraId="3C46F120" w14:textId="089D27E7" w:rsidR="007A1AB7" w:rsidRDefault="007A1AB7" w:rsidP="00A31DC0"/>
    <w:p w14:paraId="10108324" w14:textId="6483B4B9" w:rsidR="007A1AB7" w:rsidRDefault="007A1AB7" w:rsidP="00A31DC0"/>
    <w:p w14:paraId="2BB90356" w14:textId="20A8DE60" w:rsidR="007A1AB7" w:rsidRPr="007A1AB7" w:rsidRDefault="007A1AB7" w:rsidP="00A31DC0">
      <w:r>
        <w:t>---------------------------------------------------------------------------------------------------------------------</w:t>
      </w:r>
    </w:p>
    <w:p w14:paraId="25846FE8" w14:textId="69936D6C" w:rsidR="00A31DC0" w:rsidRDefault="007A1AB7" w:rsidP="00A31DC0">
      <w:r>
        <w:t>P</w:t>
      </w:r>
      <w:r w:rsidR="00A31DC0" w:rsidRPr="007A1AB7">
        <w:t>oválečná migrace romského obyvatelstva ze Slovenska do českých zemí</w:t>
      </w:r>
    </w:p>
    <w:p w14:paraId="6F2412A9" w14:textId="55ECDDF8" w:rsidR="007A1AB7" w:rsidRDefault="007A1AB7" w:rsidP="00A31DC0"/>
    <w:p w14:paraId="7B0C679B" w14:textId="2141CFDE" w:rsidR="007A1AB7" w:rsidRDefault="007A1AB7" w:rsidP="00A31DC0"/>
    <w:p w14:paraId="74D033F6" w14:textId="77777777" w:rsidR="007A1AB7" w:rsidRDefault="007A1AB7" w:rsidP="00A31DC0"/>
    <w:p w14:paraId="7285A8C0" w14:textId="0CA7BC33" w:rsidR="007A1AB7" w:rsidRDefault="007A1AB7" w:rsidP="00A31DC0"/>
    <w:p w14:paraId="19EB9A1D" w14:textId="7E841D1A" w:rsidR="007A1AB7" w:rsidRDefault="007A1AB7" w:rsidP="00A31DC0"/>
    <w:p w14:paraId="2D5D7518" w14:textId="2038FFDA" w:rsidR="007A1AB7" w:rsidRDefault="007A1AB7" w:rsidP="00A31DC0">
      <w:r>
        <w:t>---------------------------------------------------------------------------------------------------------------------</w:t>
      </w:r>
    </w:p>
    <w:p w14:paraId="449BAA27" w14:textId="5392FFEB" w:rsidR="00A31DC0" w:rsidRDefault="007A1AB7" w:rsidP="00A31DC0">
      <w:r>
        <w:t>P</w:t>
      </w:r>
      <w:r w:rsidR="00A31DC0" w:rsidRPr="007A1AB7">
        <w:t>roblematika jazykové a kulturní asimilace Romů</w:t>
      </w:r>
    </w:p>
    <w:p w14:paraId="0103ABC6" w14:textId="04E170EC" w:rsidR="007A1AB7" w:rsidRDefault="007A1AB7" w:rsidP="00A31DC0"/>
    <w:p w14:paraId="57B5C4BB" w14:textId="73492BB4" w:rsidR="007A1AB7" w:rsidRDefault="007A1AB7" w:rsidP="00A31DC0"/>
    <w:p w14:paraId="5A446312" w14:textId="0C998721" w:rsidR="007A1AB7" w:rsidRDefault="007A1AB7" w:rsidP="00A31DC0"/>
    <w:p w14:paraId="78E1AB71" w14:textId="72666D09" w:rsidR="007A1AB7" w:rsidRDefault="007A1AB7" w:rsidP="00A31DC0"/>
    <w:p w14:paraId="5E71D818" w14:textId="77777777" w:rsidR="007A1AB7" w:rsidRDefault="007A1AB7" w:rsidP="00A31DC0"/>
    <w:p w14:paraId="7DAB3EB4" w14:textId="3F10EAA4" w:rsidR="007A1AB7" w:rsidRPr="007A1AB7" w:rsidRDefault="007A1AB7" w:rsidP="00A31DC0">
      <w:r>
        <w:t>-------------------------------------------------------------------------------------------------------------------</w:t>
      </w:r>
    </w:p>
    <w:p w14:paraId="22DB640D" w14:textId="04708546" w:rsidR="00A31DC0" w:rsidRDefault="007A1AB7" w:rsidP="00A31DC0">
      <w:r>
        <w:t>Ž</w:t>
      </w:r>
      <w:r w:rsidR="00A31DC0" w:rsidRPr="007A1AB7">
        <w:t>ivot Romů za komunismu</w:t>
      </w:r>
    </w:p>
    <w:p w14:paraId="1A3E2C74" w14:textId="5E3C2B04" w:rsidR="007A1AB7" w:rsidRDefault="007A1AB7" w:rsidP="00A31DC0"/>
    <w:p w14:paraId="454B203B" w14:textId="6E2040DC" w:rsidR="007A1AB7" w:rsidRDefault="007A1AB7" w:rsidP="00A31DC0"/>
    <w:p w14:paraId="6665386C" w14:textId="543274DB" w:rsidR="007A1AB7" w:rsidRDefault="007A1AB7" w:rsidP="00A31DC0"/>
    <w:p w14:paraId="2EB9C56F" w14:textId="27D7FEEE" w:rsidR="007A1AB7" w:rsidRDefault="007A1AB7" w:rsidP="00A31DC0"/>
    <w:p w14:paraId="245BAE81" w14:textId="507C0B3A" w:rsidR="007A1AB7" w:rsidRDefault="007A1AB7" w:rsidP="00A31DC0"/>
    <w:p w14:paraId="41C7893C" w14:textId="7C2D2353" w:rsidR="007A1AB7" w:rsidRDefault="007A1AB7" w:rsidP="00A31DC0"/>
    <w:p w14:paraId="6AB11299" w14:textId="77777777" w:rsidR="007A1AB7" w:rsidRDefault="007A1AB7" w:rsidP="00A31DC0"/>
    <w:p w14:paraId="5DAE20CC" w14:textId="77777777" w:rsidR="007A1AB7" w:rsidRDefault="007A1AB7" w:rsidP="00A31DC0"/>
    <w:p w14:paraId="38E04C8A" w14:textId="2F285D3A" w:rsidR="007A1AB7" w:rsidRDefault="007A1AB7" w:rsidP="007A1AB7">
      <w:r>
        <w:lastRenderedPageBreak/>
        <w:t>D</w:t>
      </w:r>
      <w:r w:rsidRPr="007A1AB7">
        <w:t>opady socioekonomické transformace na romskou menšinu po roce 1989</w:t>
      </w:r>
    </w:p>
    <w:p w14:paraId="63AAA440" w14:textId="246C0DC8" w:rsidR="007A1AB7" w:rsidRDefault="007A1AB7" w:rsidP="007A1AB7"/>
    <w:p w14:paraId="60598606" w14:textId="4A66556F" w:rsidR="007A1AB7" w:rsidRDefault="007A1AB7" w:rsidP="007A1AB7"/>
    <w:p w14:paraId="52E8537F" w14:textId="35D8169D" w:rsidR="007A1AB7" w:rsidRDefault="007A1AB7" w:rsidP="007A1AB7"/>
    <w:p w14:paraId="3DE858F5" w14:textId="77777777" w:rsidR="007A1AB7" w:rsidRDefault="007A1AB7" w:rsidP="007A1AB7"/>
    <w:p w14:paraId="34CCA492" w14:textId="29D24E48" w:rsidR="007A1AB7" w:rsidRDefault="007A1AB7" w:rsidP="007A1AB7"/>
    <w:p w14:paraId="0411E073" w14:textId="3CDC4969" w:rsidR="007A1AB7" w:rsidRDefault="007A1AB7" w:rsidP="007A1AB7"/>
    <w:p w14:paraId="69F90C5F" w14:textId="77777777" w:rsidR="007A1AB7" w:rsidRDefault="007A1AB7" w:rsidP="007A1AB7"/>
    <w:p w14:paraId="46A8C6E5" w14:textId="66F0908D" w:rsidR="007A1AB7" w:rsidRDefault="007A1AB7" w:rsidP="00A31DC0">
      <w:r>
        <w:t>-------------------------------------------------------------------------------------------------------------------</w:t>
      </w:r>
    </w:p>
    <w:p w14:paraId="0C974ABE" w14:textId="5A8866F0" w:rsidR="007A1AB7" w:rsidRDefault="007A1AB7" w:rsidP="00A31DC0">
      <w:r>
        <w:t>R</w:t>
      </w:r>
      <w:r w:rsidR="00A31DC0" w:rsidRPr="007A1AB7">
        <w:t>ozvoj občanských aktivit Romů po roce 1989 a vznik první romské střední školy</w:t>
      </w:r>
    </w:p>
    <w:p w14:paraId="5EC90487" w14:textId="77777777" w:rsidR="007A1AB7" w:rsidRDefault="007A1AB7" w:rsidP="00A31DC0"/>
    <w:p w14:paraId="2E71BD98" w14:textId="77777777" w:rsidR="007A1AB7" w:rsidRDefault="007A1AB7" w:rsidP="00A31DC0"/>
    <w:p w14:paraId="32B75EE4" w14:textId="77777777" w:rsidR="007A1AB7" w:rsidRDefault="007A1AB7" w:rsidP="00A31DC0"/>
    <w:p w14:paraId="48D5E371" w14:textId="77777777" w:rsidR="007A1AB7" w:rsidRDefault="007A1AB7" w:rsidP="00A31DC0"/>
    <w:p w14:paraId="5622C067" w14:textId="77777777" w:rsidR="007A1AB7" w:rsidRDefault="007A1AB7" w:rsidP="00A31DC0"/>
    <w:p w14:paraId="347D69A3" w14:textId="77777777" w:rsidR="007A1AB7" w:rsidRDefault="007A1AB7" w:rsidP="00A31DC0"/>
    <w:p w14:paraId="1FF5B6BD" w14:textId="77777777" w:rsidR="007A1AB7" w:rsidRDefault="007A1AB7" w:rsidP="00A31DC0"/>
    <w:p w14:paraId="5DFE0CA5" w14:textId="77777777" w:rsidR="007A1AB7" w:rsidRDefault="007A1AB7" w:rsidP="00A31DC0"/>
    <w:p w14:paraId="5EED4FAD" w14:textId="6A7757BE" w:rsidR="007A1AB7" w:rsidRDefault="007A1AB7" w:rsidP="00A31DC0">
      <w:r>
        <w:t>------------------------------------------------------------------------------------------------------------------</w:t>
      </w:r>
    </w:p>
    <w:p w14:paraId="6E3F5473" w14:textId="54360CAC" w:rsidR="00A31DC0" w:rsidRPr="007A1AB7" w:rsidRDefault="007A1AB7" w:rsidP="00A31DC0">
      <w:r>
        <w:t>P</w:t>
      </w:r>
      <w:r w:rsidR="00A31DC0" w:rsidRPr="007A1AB7">
        <w:t>osilování extremistických postojů určité části české společnosti po roce 1989</w:t>
      </w:r>
    </w:p>
    <w:p w14:paraId="1E4D89AC" w14:textId="1FA75CA2" w:rsidR="007A1AB7" w:rsidRPr="007A1AB7" w:rsidRDefault="007A1AB7" w:rsidP="00A31DC0"/>
    <w:p w14:paraId="729981D3" w14:textId="061666BB" w:rsidR="007A1AB7" w:rsidRDefault="007A1AB7" w:rsidP="00A31DC0">
      <w:pPr>
        <w:rPr>
          <w:i/>
          <w:iCs/>
        </w:rPr>
      </w:pPr>
    </w:p>
    <w:p w14:paraId="73120D5E" w14:textId="77777777" w:rsidR="007A1AB7" w:rsidRDefault="007A1AB7" w:rsidP="007A1AB7"/>
    <w:p w14:paraId="57E0CE1D" w14:textId="77777777" w:rsidR="007A1AB7" w:rsidRDefault="007A1AB7" w:rsidP="007A1AB7"/>
    <w:p w14:paraId="2B604E61" w14:textId="77777777" w:rsidR="007A1AB7" w:rsidRDefault="007A1AB7" w:rsidP="007A1AB7"/>
    <w:p w14:paraId="5CD43DDC" w14:textId="77777777" w:rsidR="007A1AB7" w:rsidRDefault="007A1AB7" w:rsidP="007A1AB7"/>
    <w:p w14:paraId="6375837A" w14:textId="77777777" w:rsidR="007A1AB7" w:rsidRDefault="007A1AB7" w:rsidP="007A1AB7"/>
    <w:p w14:paraId="2DF2A2D5" w14:textId="77777777" w:rsidR="007A1AB7" w:rsidRDefault="007A1AB7" w:rsidP="007A1AB7"/>
    <w:p w14:paraId="2DCF9146" w14:textId="77777777" w:rsidR="007A1AB7" w:rsidRDefault="007A1AB7" w:rsidP="007A1AB7"/>
    <w:p w14:paraId="4CE0CF7D" w14:textId="77777777" w:rsidR="007A1AB7" w:rsidRDefault="007A1AB7" w:rsidP="007A1AB7"/>
    <w:p w14:paraId="20B7BD64" w14:textId="77777777" w:rsidR="007A1AB7" w:rsidRDefault="007A1AB7" w:rsidP="007A1AB7"/>
    <w:p w14:paraId="6CC3B586" w14:textId="15A97344" w:rsidR="007A1AB7" w:rsidRDefault="007A1AB7" w:rsidP="007A1AB7">
      <w:r>
        <w:lastRenderedPageBreak/>
        <w:t>Otázky pro studenty:</w:t>
      </w:r>
    </w:p>
    <w:p w14:paraId="2B17CF97" w14:textId="182FCBDC" w:rsidR="007A1AB7" w:rsidRDefault="007A1AB7" w:rsidP="007A1AB7">
      <w:pPr>
        <w:pStyle w:val="Odstavecseseznamem"/>
        <w:numPr>
          <w:ilvl w:val="0"/>
          <w:numId w:val="1"/>
        </w:numPr>
      </w:pPr>
      <w:r>
        <w:t>Promyslete, co se o  daném období nebo tématu dozvíme z vyprávění Emílie Horáčkové. Formulujte, jak podle Vás dané období prožívala (ona nebo její rodina) a co z jejího vyprávění vypl</w:t>
      </w:r>
      <w:r w:rsidR="003266BD">
        <w:t>ý</w:t>
      </w:r>
      <w:r>
        <w:t xml:space="preserve">vá pro situaci Romů </w:t>
      </w:r>
      <w:r w:rsidR="003266BD">
        <w:t>v</w:t>
      </w:r>
      <w:r>
        <w:t> Československu/ Česku obecně.</w:t>
      </w:r>
    </w:p>
    <w:p w14:paraId="4B839BB6" w14:textId="6B38BB00" w:rsidR="007A1AB7" w:rsidRDefault="007A1AB7" w:rsidP="007A1AB7">
      <w:pPr>
        <w:pStyle w:val="Odstavecseseznamem"/>
        <w:numPr>
          <w:ilvl w:val="0"/>
          <w:numId w:val="1"/>
        </w:numPr>
      </w:pPr>
      <w:r>
        <w:t xml:space="preserve">Pokuste se najít na internetu odborný nebo popularizační text, který poskytne výklad daného historického období nebo odborného tématu, který jste obdrželi od pedagoga nebo pedagožky. </w:t>
      </w:r>
    </w:p>
    <w:p w14:paraId="12F97661" w14:textId="77777777" w:rsidR="007A1AB7" w:rsidRDefault="007A1AB7" w:rsidP="007A1AB7">
      <w:pPr>
        <w:pStyle w:val="Odstavecseseznamem"/>
        <w:numPr>
          <w:ilvl w:val="0"/>
          <w:numId w:val="1"/>
        </w:numPr>
      </w:pPr>
      <w:r>
        <w:t>Vypište hlavní charakteristiky, které budete moci představit ostatním. Pokuste se čerpat z více zdrojů a tyto zdroje uveďte.</w:t>
      </w:r>
    </w:p>
    <w:p w14:paraId="073F11E0" w14:textId="77777777" w:rsidR="007A1AB7" w:rsidRDefault="007A1AB7" w:rsidP="007A1AB7">
      <w:pPr>
        <w:pStyle w:val="Odstavecseseznamem"/>
        <w:numPr>
          <w:ilvl w:val="0"/>
          <w:numId w:val="1"/>
        </w:numPr>
      </w:pPr>
      <w:r>
        <w:t xml:space="preserve">Nakonec se opět vraťte k popisu daného tématu pamětnicí. </w:t>
      </w:r>
    </w:p>
    <w:p w14:paraId="246FB6C7" w14:textId="77777777" w:rsidR="007A1AB7" w:rsidRPr="00527057" w:rsidRDefault="007A1AB7" w:rsidP="00A31DC0">
      <w:pPr>
        <w:rPr>
          <w:i/>
          <w:iCs/>
        </w:rPr>
      </w:pPr>
    </w:p>
    <w:p w14:paraId="051A7795" w14:textId="77777777" w:rsidR="0003316B" w:rsidRDefault="0003316B"/>
    <w:sectPr w:rsidR="0003316B" w:rsidSect="005D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1CE7"/>
    <w:multiLevelType w:val="hybridMultilevel"/>
    <w:tmpl w:val="21FA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8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C0"/>
    <w:rsid w:val="0003316B"/>
    <w:rsid w:val="000851DE"/>
    <w:rsid w:val="003266BD"/>
    <w:rsid w:val="005D613E"/>
    <w:rsid w:val="007A1AB7"/>
    <w:rsid w:val="00A31DC0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A05C"/>
  <w15:chartTrackingRefBased/>
  <w15:docId w15:val="{54925750-A8B5-41DF-AC5F-443BF51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DC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Hajská, Markéta</dc:creator>
  <cp:keywords/>
  <dc:description/>
  <cp:lastModifiedBy>Markéta Skočovská</cp:lastModifiedBy>
  <cp:revision>3</cp:revision>
  <dcterms:created xsi:type="dcterms:W3CDTF">2021-10-31T10:48:00Z</dcterms:created>
  <dcterms:modified xsi:type="dcterms:W3CDTF">2022-08-21T20:21:00Z</dcterms:modified>
</cp:coreProperties>
</file>